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282" w:rsidRDefault="00205282" w:rsidP="00205282">
      <w:pPr>
        <w:spacing w:line="360" w:lineRule="auto"/>
        <w:jc w:val="center"/>
        <w:rPr>
          <w:rFonts w:ascii="仿宋" w:eastAsia="仿宋" w:hAnsi="仿宋" w:cs="Arial"/>
          <w:b/>
          <w:sz w:val="36"/>
          <w:szCs w:val="36"/>
        </w:rPr>
      </w:pPr>
      <w:r w:rsidRPr="00205282">
        <w:rPr>
          <w:rFonts w:ascii="仿宋" w:eastAsia="仿宋" w:hAnsi="仿宋" w:cs="Arial" w:hint="eastAsia"/>
          <w:b/>
          <w:sz w:val="36"/>
          <w:szCs w:val="36"/>
        </w:rPr>
        <w:t>浙江省肿瘤医院手术麻醉ICU管理系统</w:t>
      </w:r>
    </w:p>
    <w:p w:rsidR="00205282" w:rsidRPr="00205282" w:rsidRDefault="00205282" w:rsidP="00205282">
      <w:pPr>
        <w:spacing w:line="360" w:lineRule="auto"/>
        <w:jc w:val="center"/>
        <w:rPr>
          <w:rFonts w:ascii="仿宋" w:eastAsia="仿宋" w:hAnsi="仿宋" w:cs="Arial"/>
          <w:b/>
          <w:sz w:val="36"/>
          <w:szCs w:val="36"/>
        </w:rPr>
      </w:pPr>
      <w:r w:rsidRPr="00205282">
        <w:rPr>
          <w:rFonts w:ascii="仿宋" w:eastAsia="仿宋" w:hAnsi="仿宋" w:cs="Arial" w:hint="eastAsia"/>
          <w:b/>
          <w:sz w:val="36"/>
          <w:szCs w:val="36"/>
        </w:rPr>
        <w:t>维保服务</w:t>
      </w:r>
    </w:p>
    <w:p w:rsidR="00205282" w:rsidRPr="00247DB3" w:rsidRDefault="00205282" w:rsidP="00205282">
      <w:pPr>
        <w:spacing w:line="360" w:lineRule="auto"/>
        <w:rPr>
          <w:rFonts w:ascii="仿宋" w:eastAsia="仿宋" w:hAnsi="仿宋" w:cs="Arial"/>
          <w:b/>
          <w:sz w:val="24"/>
          <w:szCs w:val="24"/>
        </w:rPr>
      </w:pPr>
      <w:r w:rsidRPr="00247DB3">
        <w:rPr>
          <w:rFonts w:ascii="仿宋" w:eastAsia="仿宋" w:hAnsi="仿宋" w:cs="Arial" w:hint="eastAsia"/>
          <w:b/>
          <w:sz w:val="24"/>
          <w:szCs w:val="24"/>
        </w:rPr>
        <w:t>一、维护目的</w:t>
      </w:r>
    </w:p>
    <w:p w:rsidR="00205282" w:rsidRPr="00247DB3" w:rsidRDefault="00205282" w:rsidP="0020528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47DB3">
        <w:rPr>
          <w:rFonts w:ascii="仿宋" w:eastAsia="仿宋" w:hAnsi="仿宋" w:hint="eastAsia"/>
          <w:sz w:val="24"/>
          <w:szCs w:val="24"/>
        </w:rPr>
        <w:t>通过对软件的标准化</w:t>
      </w:r>
      <w:r w:rsidRPr="00247DB3">
        <w:rPr>
          <w:rFonts w:ascii="仿宋" w:eastAsia="仿宋" w:hAnsi="仿宋"/>
          <w:sz w:val="24"/>
          <w:szCs w:val="24"/>
        </w:rPr>
        <w:t>维护，帮助客户正确使用、管理和维护</w:t>
      </w:r>
      <w:r w:rsidRPr="00247DB3">
        <w:rPr>
          <w:rFonts w:ascii="仿宋" w:eastAsia="仿宋" w:hAnsi="仿宋" w:hint="eastAsia"/>
          <w:sz w:val="24"/>
          <w:szCs w:val="24"/>
        </w:rPr>
        <w:t>应用</w:t>
      </w:r>
      <w:r w:rsidRPr="00247DB3">
        <w:rPr>
          <w:rFonts w:ascii="仿宋" w:eastAsia="仿宋" w:hAnsi="仿宋"/>
          <w:sz w:val="24"/>
          <w:szCs w:val="24"/>
        </w:rPr>
        <w:t>软件，解决</w:t>
      </w:r>
      <w:r w:rsidRPr="00247DB3">
        <w:rPr>
          <w:rFonts w:ascii="仿宋" w:eastAsia="仿宋" w:hAnsi="仿宋" w:hint="eastAsia"/>
          <w:sz w:val="24"/>
          <w:szCs w:val="24"/>
        </w:rPr>
        <w:t>应用</w:t>
      </w:r>
      <w:r w:rsidRPr="00247DB3">
        <w:rPr>
          <w:rFonts w:ascii="仿宋" w:eastAsia="仿宋" w:hAnsi="仿宋"/>
          <w:sz w:val="24"/>
          <w:szCs w:val="24"/>
        </w:rPr>
        <w:t>软件运行过程中出现的问题，保证</w:t>
      </w:r>
      <w:r w:rsidRPr="00247DB3">
        <w:rPr>
          <w:rFonts w:ascii="仿宋" w:eastAsia="仿宋" w:hAnsi="仿宋" w:hint="eastAsia"/>
          <w:sz w:val="24"/>
          <w:szCs w:val="24"/>
        </w:rPr>
        <w:t>应用</w:t>
      </w:r>
      <w:r w:rsidRPr="00247DB3">
        <w:rPr>
          <w:rFonts w:ascii="仿宋" w:eastAsia="仿宋" w:hAnsi="仿宋"/>
          <w:sz w:val="24"/>
          <w:szCs w:val="24"/>
        </w:rPr>
        <w:t>软件正常稳定运行。</w:t>
      </w:r>
    </w:p>
    <w:p w:rsidR="00205282" w:rsidRPr="00247DB3" w:rsidRDefault="00205282" w:rsidP="00205282">
      <w:pPr>
        <w:spacing w:line="360" w:lineRule="auto"/>
        <w:rPr>
          <w:rFonts w:ascii="仿宋" w:eastAsia="仿宋" w:hAnsi="仿宋" w:cs="Arial"/>
          <w:b/>
          <w:sz w:val="24"/>
          <w:szCs w:val="24"/>
        </w:rPr>
      </w:pPr>
      <w:r>
        <w:rPr>
          <w:rFonts w:ascii="仿宋" w:eastAsia="仿宋" w:hAnsi="仿宋" w:cs="Arial" w:hint="eastAsia"/>
          <w:b/>
          <w:sz w:val="24"/>
          <w:szCs w:val="24"/>
        </w:rPr>
        <w:t>二</w:t>
      </w:r>
      <w:r w:rsidRPr="00247DB3">
        <w:rPr>
          <w:rFonts w:ascii="仿宋" w:eastAsia="仿宋" w:hAnsi="仿宋" w:cs="Arial" w:hint="eastAsia"/>
          <w:b/>
          <w:sz w:val="24"/>
          <w:szCs w:val="24"/>
        </w:rPr>
        <w:t>、维护任务</w:t>
      </w:r>
    </w:p>
    <w:p w:rsidR="00205282" w:rsidRPr="00247DB3" w:rsidRDefault="00205282" w:rsidP="0020528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47DB3">
        <w:rPr>
          <w:rFonts w:ascii="仿宋" w:eastAsia="仿宋" w:hAnsi="仿宋" w:hint="eastAsia"/>
          <w:sz w:val="24"/>
          <w:szCs w:val="24"/>
        </w:rPr>
        <w:t>1、麻醉管理软件系统</w:t>
      </w:r>
      <w:r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/>
          <w:sz w:val="24"/>
          <w:szCs w:val="24"/>
        </w:rPr>
        <w:t>重症监护信息管理系统</w:t>
      </w:r>
      <w:r w:rsidRPr="00247DB3">
        <w:rPr>
          <w:rFonts w:ascii="仿宋" w:eastAsia="仿宋" w:hAnsi="仿宋" w:hint="eastAsia"/>
          <w:sz w:val="24"/>
          <w:szCs w:val="24"/>
        </w:rPr>
        <w:t>所涉及的所有软件模块维护</w:t>
      </w:r>
      <w:r>
        <w:rPr>
          <w:rFonts w:ascii="仿宋" w:eastAsia="仿宋" w:hAnsi="仿宋" w:hint="eastAsia"/>
          <w:sz w:val="24"/>
          <w:szCs w:val="24"/>
        </w:rPr>
        <w:t>；</w:t>
      </w:r>
    </w:p>
    <w:p w:rsidR="00205282" w:rsidRPr="00247DB3" w:rsidRDefault="00205282" w:rsidP="0020528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47DB3"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、系统运行的服务器</w:t>
      </w:r>
      <w:r w:rsidRPr="00247DB3">
        <w:rPr>
          <w:rFonts w:ascii="仿宋" w:eastAsia="仿宋" w:hAnsi="仿宋" w:hint="eastAsia"/>
          <w:sz w:val="24"/>
          <w:szCs w:val="24"/>
        </w:rPr>
        <w:t>环境维护</w:t>
      </w:r>
      <w:r>
        <w:rPr>
          <w:rFonts w:ascii="仿宋" w:eastAsia="仿宋" w:hAnsi="仿宋" w:hint="eastAsia"/>
          <w:sz w:val="24"/>
          <w:szCs w:val="24"/>
        </w:rPr>
        <w:t>；</w:t>
      </w:r>
    </w:p>
    <w:p w:rsidR="00205282" w:rsidRDefault="00205282" w:rsidP="0020528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47DB3"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、系统运行的客户端软件</w:t>
      </w:r>
      <w:r w:rsidRPr="00247DB3">
        <w:rPr>
          <w:rFonts w:ascii="仿宋" w:eastAsia="仿宋" w:hAnsi="仿宋" w:hint="eastAsia"/>
          <w:sz w:val="24"/>
          <w:szCs w:val="24"/>
        </w:rPr>
        <w:t>环境维护</w:t>
      </w:r>
      <w:r>
        <w:rPr>
          <w:rFonts w:ascii="仿宋" w:eastAsia="仿宋" w:hAnsi="仿宋" w:hint="eastAsia"/>
          <w:sz w:val="24"/>
          <w:szCs w:val="24"/>
        </w:rPr>
        <w:t>；</w:t>
      </w:r>
    </w:p>
    <w:p w:rsidR="00205282" w:rsidRDefault="00205282" w:rsidP="0020528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</w:t>
      </w:r>
      <w:r w:rsidRPr="00247DB3">
        <w:rPr>
          <w:rFonts w:ascii="仿宋" w:eastAsia="仿宋" w:hAnsi="仿宋" w:hint="eastAsia"/>
          <w:sz w:val="24"/>
          <w:szCs w:val="24"/>
        </w:rPr>
        <w:t>日常使用故障解决、用户培训</w:t>
      </w:r>
      <w:r>
        <w:rPr>
          <w:rFonts w:ascii="仿宋" w:eastAsia="仿宋" w:hAnsi="仿宋" w:hint="eastAsia"/>
          <w:sz w:val="24"/>
          <w:szCs w:val="24"/>
        </w:rPr>
        <w:t>；</w:t>
      </w:r>
    </w:p>
    <w:p w:rsidR="00205282" w:rsidRDefault="00205282" w:rsidP="0020528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</w:t>
      </w:r>
      <w:r w:rsidRPr="00247DB3">
        <w:rPr>
          <w:rFonts w:ascii="仿宋" w:eastAsia="仿宋" w:hAnsi="仿宋" w:hint="eastAsia"/>
          <w:sz w:val="24"/>
          <w:szCs w:val="24"/>
        </w:rPr>
        <w:t>数据库备份</w:t>
      </w:r>
      <w:r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/>
          <w:sz w:val="24"/>
          <w:szCs w:val="24"/>
        </w:rPr>
        <w:t>恢复</w:t>
      </w:r>
      <w:r>
        <w:rPr>
          <w:rFonts w:ascii="仿宋" w:eastAsia="仿宋" w:hAnsi="仿宋" w:hint="eastAsia"/>
          <w:sz w:val="24"/>
          <w:szCs w:val="24"/>
        </w:rPr>
        <w:t>；</w:t>
      </w:r>
    </w:p>
    <w:p w:rsidR="00205282" w:rsidRPr="007E4964" w:rsidRDefault="00205282" w:rsidP="0020528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E4964">
        <w:rPr>
          <w:rFonts w:ascii="仿宋" w:eastAsia="仿宋" w:hAnsi="仿宋" w:hint="eastAsia"/>
          <w:sz w:val="24"/>
          <w:szCs w:val="24"/>
        </w:rPr>
        <w:t>6、监护设备与手术麻醉仪器设备连接配置；</w:t>
      </w:r>
    </w:p>
    <w:p w:rsidR="00205282" w:rsidRPr="007E4964" w:rsidRDefault="00205282" w:rsidP="0020528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E4964">
        <w:rPr>
          <w:rFonts w:ascii="仿宋" w:eastAsia="仿宋" w:hAnsi="仿宋" w:hint="eastAsia"/>
          <w:sz w:val="24"/>
          <w:szCs w:val="24"/>
        </w:rPr>
        <w:t>7、每年维护总结报告；</w:t>
      </w:r>
    </w:p>
    <w:p w:rsidR="00205282" w:rsidRPr="007E4964" w:rsidRDefault="00205282" w:rsidP="0020528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E4964">
        <w:rPr>
          <w:rFonts w:ascii="仿宋" w:eastAsia="仿宋" w:hAnsi="仿宋" w:hint="eastAsia"/>
          <w:sz w:val="24"/>
          <w:szCs w:val="24"/>
        </w:rPr>
        <w:t>8、由于政策性要求的软件修改和开发；</w:t>
      </w:r>
    </w:p>
    <w:p w:rsidR="00205282" w:rsidRPr="007E4964" w:rsidRDefault="00205282" w:rsidP="0020528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E4964">
        <w:rPr>
          <w:rFonts w:ascii="仿宋" w:eastAsia="仿宋" w:hAnsi="仿宋" w:hint="eastAsia"/>
          <w:sz w:val="24"/>
          <w:szCs w:val="24"/>
        </w:rPr>
        <w:t>9、其他相关的配合工作（如接口，服务器迁移等）；</w:t>
      </w:r>
    </w:p>
    <w:p w:rsidR="00205282" w:rsidRPr="00247DB3" w:rsidRDefault="00205282" w:rsidP="00205282">
      <w:pPr>
        <w:spacing w:line="360" w:lineRule="auto"/>
        <w:rPr>
          <w:rFonts w:ascii="仿宋" w:eastAsia="仿宋" w:hAnsi="仿宋" w:cs="Arial"/>
          <w:b/>
          <w:sz w:val="24"/>
          <w:szCs w:val="24"/>
        </w:rPr>
      </w:pPr>
      <w:r>
        <w:rPr>
          <w:rFonts w:ascii="仿宋" w:eastAsia="仿宋" w:hAnsi="仿宋" w:cs="Arial" w:hint="eastAsia"/>
          <w:b/>
          <w:sz w:val="24"/>
          <w:szCs w:val="24"/>
        </w:rPr>
        <w:t>三</w:t>
      </w:r>
      <w:r w:rsidRPr="00247DB3">
        <w:rPr>
          <w:rFonts w:ascii="仿宋" w:eastAsia="仿宋" w:hAnsi="仿宋" w:cs="Arial" w:hint="eastAsia"/>
          <w:b/>
          <w:sz w:val="24"/>
          <w:szCs w:val="24"/>
        </w:rPr>
        <w:t>、具体维护内容</w:t>
      </w:r>
      <w:r>
        <w:rPr>
          <w:rFonts w:ascii="仿宋" w:eastAsia="仿宋" w:hAnsi="仿宋" w:cs="Arial" w:hint="eastAsia"/>
          <w:b/>
          <w:sz w:val="24"/>
          <w:szCs w:val="24"/>
        </w:rPr>
        <w:t>及要求</w:t>
      </w:r>
    </w:p>
    <w:p w:rsidR="00205282" w:rsidRPr="00247DB3" w:rsidRDefault="00205282" w:rsidP="005E71DD">
      <w:pPr>
        <w:spacing w:beforeLines="50" w:afterLines="50" w:line="360" w:lineRule="auto"/>
        <w:outlineLvl w:val="0"/>
        <w:rPr>
          <w:rFonts w:ascii="仿宋" w:eastAsia="仿宋" w:hAnsi="仿宋"/>
          <w:sz w:val="24"/>
          <w:szCs w:val="24"/>
        </w:rPr>
      </w:pPr>
      <w:r w:rsidRPr="00247DB3">
        <w:rPr>
          <w:rFonts w:ascii="仿宋" w:eastAsia="仿宋" w:hAnsi="仿宋" w:hint="eastAsia"/>
          <w:b/>
          <w:sz w:val="24"/>
          <w:szCs w:val="24"/>
        </w:rPr>
        <w:t>具体服务内容及方式：</w:t>
      </w:r>
    </w:p>
    <w:p w:rsidR="00205282" w:rsidRPr="00205282" w:rsidRDefault="00205282" w:rsidP="00205282">
      <w:pPr>
        <w:pStyle w:val="a3"/>
        <w:numPr>
          <w:ilvl w:val="0"/>
          <w:numId w:val="2"/>
        </w:numPr>
        <w:spacing w:before="120"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205282">
        <w:rPr>
          <w:rFonts w:ascii="仿宋" w:eastAsia="仿宋" w:hAnsi="仿宋" w:hint="eastAsia"/>
          <w:sz w:val="24"/>
          <w:szCs w:val="24"/>
        </w:rPr>
        <w:t xml:space="preserve">系统技术服务，服务期 </w:t>
      </w:r>
      <w:r w:rsidRPr="00205282">
        <w:rPr>
          <w:rFonts w:ascii="仿宋" w:eastAsia="仿宋" w:hAnsi="仿宋" w:hint="eastAsia"/>
          <w:sz w:val="24"/>
          <w:szCs w:val="24"/>
          <w:u w:val="single"/>
        </w:rPr>
        <w:t xml:space="preserve"> 1 </w:t>
      </w:r>
      <w:r w:rsidRPr="00205282">
        <w:rPr>
          <w:rFonts w:ascii="仿宋" w:eastAsia="仿宋" w:hAnsi="仿宋" w:hint="eastAsia"/>
          <w:sz w:val="24"/>
          <w:szCs w:val="24"/>
        </w:rPr>
        <w:t>年，从201</w:t>
      </w:r>
      <w:r w:rsidR="005E71DD">
        <w:rPr>
          <w:rFonts w:ascii="仿宋" w:eastAsia="仿宋" w:hAnsi="仿宋" w:hint="eastAsia"/>
          <w:sz w:val="24"/>
          <w:szCs w:val="24"/>
        </w:rPr>
        <w:t>8</w:t>
      </w:r>
      <w:r w:rsidRPr="00205282">
        <w:rPr>
          <w:rFonts w:ascii="仿宋" w:eastAsia="仿宋" w:hAnsi="仿宋" w:hint="eastAsia"/>
          <w:sz w:val="24"/>
          <w:szCs w:val="24"/>
        </w:rPr>
        <w:t>年3月1日始至201</w:t>
      </w:r>
      <w:r w:rsidR="005E71DD">
        <w:rPr>
          <w:rFonts w:ascii="仿宋" w:eastAsia="仿宋" w:hAnsi="仿宋" w:hint="eastAsia"/>
          <w:sz w:val="24"/>
          <w:szCs w:val="24"/>
        </w:rPr>
        <w:t>9</w:t>
      </w:r>
      <w:r w:rsidRPr="00205282">
        <w:rPr>
          <w:rFonts w:ascii="仿宋" w:eastAsia="仿宋" w:hAnsi="仿宋" w:hint="eastAsia"/>
          <w:sz w:val="24"/>
          <w:szCs w:val="24"/>
        </w:rPr>
        <w:t>年2月28日止；</w:t>
      </w:r>
    </w:p>
    <w:p w:rsidR="00205282" w:rsidRDefault="00205282" w:rsidP="00205282">
      <w:pPr>
        <w:pStyle w:val="a3"/>
        <w:numPr>
          <w:ilvl w:val="0"/>
          <w:numId w:val="2"/>
        </w:numPr>
        <w:spacing w:before="120"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服务方式：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4634"/>
      </w:tblGrid>
      <w:tr w:rsidR="00205282" w:rsidRPr="00247DB3" w:rsidTr="00F724D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82" w:rsidRPr="00793FF7" w:rsidRDefault="00205282" w:rsidP="00F724D0">
            <w:pPr>
              <w:pStyle w:val="2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793FF7">
              <w:rPr>
                <w:rFonts w:ascii="仿宋" w:eastAsia="仿宋" w:hAnsi="仿宋" w:hint="eastAsia"/>
                <w:sz w:val="24"/>
                <w:szCs w:val="24"/>
              </w:rPr>
              <w:t>电话支持服务（如有变更及时</w:t>
            </w:r>
            <w:r w:rsidRPr="00793FF7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通知甲方）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82" w:rsidRPr="00793FF7" w:rsidRDefault="00205282" w:rsidP="00F724D0">
            <w:pPr>
              <w:pStyle w:val="2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793FF7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7×24小时电话支持</w:t>
            </w:r>
          </w:p>
          <w:p w:rsidR="00205282" w:rsidRPr="00793FF7" w:rsidRDefault="00205282" w:rsidP="00F724D0">
            <w:pPr>
              <w:pStyle w:val="2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793FF7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热线：400-650-9890</w:t>
            </w:r>
          </w:p>
        </w:tc>
      </w:tr>
      <w:tr w:rsidR="00205282" w:rsidRPr="00247DB3" w:rsidTr="00F724D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82" w:rsidRPr="00793FF7" w:rsidRDefault="00205282" w:rsidP="00F724D0">
            <w:pPr>
              <w:pStyle w:val="2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793FF7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邮件支持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82" w:rsidRPr="00793FF7" w:rsidRDefault="00205282" w:rsidP="00F724D0">
            <w:pPr>
              <w:pStyle w:val="2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793FF7">
              <w:rPr>
                <w:rFonts w:ascii="仿宋" w:eastAsia="仿宋" w:hAnsi="仿宋"/>
                <w:sz w:val="24"/>
                <w:szCs w:val="24"/>
              </w:rPr>
              <w:t>support</w:t>
            </w:r>
            <w:hyperlink r:id="rId5" w:history="1">
              <w:r w:rsidRPr="00793FF7">
                <w:rPr>
                  <w:rFonts w:ascii="仿宋" w:eastAsia="仿宋" w:hAnsi="仿宋" w:hint="eastAsia"/>
                  <w:sz w:val="24"/>
                  <w:szCs w:val="24"/>
                </w:rPr>
                <w:t>@ime-conrad.com</w:t>
              </w:r>
            </w:hyperlink>
          </w:p>
        </w:tc>
      </w:tr>
      <w:tr w:rsidR="00205282" w:rsidRPr="00247DB3" w:rsidTr="00F724D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82" w:rsidRPr="00793FF7" w:rsidRDefault="00205282" w:rsidP="00F724D0">
            <w:pPr>
              <w:pStyle w:val="2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793FF7">
              <w:rPr>
                <w:rFonts w:ascii="仿宋" w:eastAsia="仿宋" w:hAnsi="仿宋" w:hint="eastAsia"/>
                <w:sz w:val="24"/>
                <w:szCs w:val="24"/>
              </w:rPr>
              <w:t>请求式专家现场支持服务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82" w:rsidRPr="002B175B" w:rsidRDefault="00205282" w:rsidP="00F724D0">
            <w:pPr>
              <w:pStyle w:val="2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2B175B">
              <w:rPr>
                <w:rFonts w:ascii="仿宋" w:eastAsia="仿宋" w:hAnsi="仿宋" w:hint="eastAsia"/>
                <w:sz w:val="24"/>
                <w:szCs w:val="24"/>
              </w:rPr>
              <w:t>按需</w:t>
            </w:r>
          </w:p>
        </w:tc>
      </w:tr>
      <w:tr w:rsidR="00205282" w:rsidRPr="00247DB3" w:rsidTr="00F724D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82" w:rsidRPr="00793FF7" w:rsidRDefault="00205282" w:rsidP="00F724D0">
            <w:pPr>
              <w:pStyle w:val="2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793FF7">
              <w:rPr>
                <w:rFonts w:ascii="仿宋" w:eastAsia="仿宋" w:hAnsi="仿宋" w:hint="eastAsia"/>
                <w:sz w:val="24"/>
                <w:szCs w:val="24"/>
              </w:rPr>
              <w:t>现场培训次数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82" w:rsidRPr="00793FF7" w:rsidRDefault="00205282" w:rsidP="00F724D0">
            <w:pPr>
              <w:pStyle w:val="2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793FF7">
              <w:rPr>
                <w:rFonts w:ascii="仿宋" w:eastAsia="仿宋" w:hAnsi="仿宋" w:hint="eastAsia"/>
                <w:sz w:val="24"/>
                <w:szCs w:val="24"/>
              </w:rPr>
              <w:t>含在现场服务时间内</w:t>
            </w:r>
          </w:p>
        </w:tc>
      </w:tr>
      <w:tr w:rsidR="00205282" w:rsidRPr="00247DB3" w:rsidTr="00F724D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82" w:rsidRPr="00793FF7" w:rsidRDefault="00205282" w:rsidP="00F724D0">
            <w:pPr>
              <w:pStyle w:val="2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793FF7">
              <w:rPr>
                <w:rFonts w:ascii="仿宋" w:eastAsia="仿宋" w:hAnsi="仿宋" w:hint="eastAsia"/>
                <w:sz w:val="24"/>
                <w:szCs w:val="24"/>
              </w:rPr>
              <w:t>定期巡检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82" w:rsidRPr="00793FF7" w:rsidRDefault="00205282" w:rsidP="00F724D0">
            <w:pPr>
              <w:pStyle w:val="2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不少于</w:t>
            </w:r>
            <w:r w:rsidRPr="00793FF7">
              <w:rPr>
                <w:rFonts w:ascii="仿宋" w:eastAsia="仿宋" w:hAnsi="仿宋" w:hint="eastAsia"/>
                <w:sz w:val="24"/>
                <w:szCs w:val="24"/>
              </w:rPr>
              <w:t>每季度1次（现场）</w:t>
            </w:r>
          </w:p>
        </w:tc>
      </w:tr>
      <w:tr w:rsidR="00205282" w:rsidRPr="00247DB3" w:rsidTr="00F724D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82" w:rsidRPr="00793FF7" w:rsidRDefault="00205282" w:rsidP="00F724D0">
            <w:pPr>
              <w:pStyle w:val="2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793FF7">
              <w:rPr>
                <w:rFonts w:ascii="仿宋" w:eastAsia="仿宋" w:hAnsi="仿宋" w:hint="eastAsia"/>
                <w:sz w:val="24"/>
                <w:szCs w:val="24"/>
              </w:rPr>
              <w:t>远程支持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82" w:rsidRPr="00793FF7" w:rsidRDefault="00205282" w:rsidP="00F724D0">
            <w:pPr>
              <w:pStyle w:val="2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793FF7">
              <w:rPr>
                <w:rFonts w:ascii="仿宋" w:eastAsia="仿宋" w:hAnsi="仿宋" w:hint="eastAsia"/>
                <w:sz w:val="24"/>
                <w:szCs w:val="24"/>
              </w:rPr>
              <w:t>提供远程电话拔入支持</w:t>
            </w:r>
          </w:p>
        </w:tc>
      </w:tr>
      <w:tr w:rsidR="00205282" w:rsidRPr="00247DB3" w:rsidTr="00F724D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82" w:rsidRPr="00793FF7" w:rsidRDefault="00205282" w:rsidP="00F724D0">
            <w:pPr>
              <w:pStyle w:val="2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793FF7">
              <w:rPr>
                <w:rFonts w:ascii="仿宋" w:eastAsia="仿宋" w:hAnsi="仿宋" w:hint="eastAsia"/>
                <w:sz w:val="24"/>
                <w:szCs w:val="24"/>
              </w:rPr>
              <w:t>补丁服务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82" w:rsidRPr="00793FF7" w:rsidRDefault="00205282" w:rsidP="00F724D0">
            <w:pPr>
              <w:pStyle w:val="2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793FF7">
              <w:rPr>
                <w:rFonts w:ascii="仿宋" w:eastAsia="仿宋" w:hAnsi="仿宋" w:hint="eastAsia"/>
                <w:sz w:val="24"/>
                <w:szCs w:val="24"/>
              </w:rPr>
              <w:t>现场服务期内进行现场打补丁服务</w:t>
            </w:r>
          </w:p>
        </w:tc>
      </w:tr>
      <w:tr w:rsidR="00205282" w:rsidRPr="00247DB3" w:rsidTr="00F724D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82" w:rsidRPr="00793FF7" w:rsidRDefault="00205282" w:rsidP="00F724D0">
            <w:pPr>
              <w:pStyle w:val="2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软件功能性调整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82" w:rsidRPr="00793FF7" w:rsidRDefault="00205282" w:rsidP="00F724D0">
            <w:pPr>
              <w:pStyle w:val="2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根据甲方应用需求对软件的修改、功能增加等</w:t>
            </w:r>
          </w:p>
        </w:tc>
      </w:tr>
      <w:tr w:rsidR="00205282" w:rsidRPr="00247DB3" w:rsidTr="00F724D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82" w:rsidRDefault="00205282" w:rsidP="00F724D0">
            <w:pPr>
              <w:pStyle w:val="2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新增点位介入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82" w:rsidRDefault="00205282" w:rsidP="00F724D0">
            <w:pPr>
              <w:pStyle w:val="2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服务期内负责医院新增点位的接入和调试</w:t>
            </w:r>
          </w:p>
        </w:tc>
      </w:tr>
      <w:tr w:rsidR="00205282" w:rsidRPr="00247DB3" w:rsidTr="00F724D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82" w:rsidRDefault="00205282" w:rsidP="00F724D0">
            <w:pPr>
              <w:pStyle w:val="2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相关政策调整的配合工作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82" w:rsidRDefault="00205282" w:rsidP="00F724D0">
            <w:pPr>
              <w:pStyle w:val="2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2B175B">
              <w:rPr>
                <w:rFonts w:ascii="仿宋" w:eastAsia="仿宋" w:hAnsi="仿宋" w:hint="eastAsia"/>
                <w:sz w:val="24"/>
                <w:szCs w:val="24"/>
              </w:rPr>
              <w:t>由于政策性要求的软件修改和开发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；</w:t>
            </w:r>
          </w:p>
        </w:tc>
      </w:tr>
      <w:tr w:rsidR="00205282" w:rsidRPr="00247DB3" w:rsidTr="00F724D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82" w:rsidRPr="002B175B" w:rsidRDefault="00205282" w:rsidP="00F724D0">
            <w:pPr>
              <w:pStyle w:val="2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B175B">
              <w:rPr>
                <w:rFonts w:ascii="仿宋" w:eastAsia="仿宋" w:hAnsi="仿宋" w:hint="eastAsia"/>
                <w:sz w:val="24"/>
                <w:szCs w:val="24"/>
              </w:rPr>
              <w:t>其他相关的配合工作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82" w:rsidRDefault="00205282" w:rsidP="00F724D0">
            <w:pPr>
              <w:pStyle w:val="2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比如与医院系统的接口、相关服务器迁移等</w:t>
            </w:r>
          </w:p>
        </w:tc>
      </w:tr>
    </w:tbl>
    <w:p w:rsidR="00205282" w:rsidRPr="00492CDB" w:rsidRDefault="00205282" w:rsidP="00205282">
      <w:pPr>
        <w:widowControl w:val="0"/>
        <w:numPr>
          <w:ilvl w:val="0"/>
          <w:numId w:val="1"/>
        </w:numPr>
        <w:adjustRightInd/>
        <w:snapToGrid/>
        <w:spacing w:before="120" w:after="0" w:line="360" w:lineRule="auto"/>
        <w:ind w:firstLine="420"/>
        <w:jc w:val="both"/>
        <w:rPr>
          <w:rFonts w:ascii="仿宋" w:eastAsia="仿宋" w:hAnsi="仿宋"/>
          <w:sz w:val="24"/>
          <w:szCs w:val="24"/>
        </w:rPr>
      </w:pPr>
      <w:r w:rsidRPr="00492CDB">
        <w:rPr>
          <w:rFonts w:ascii="仿宋" w:eastAsia="仿宋" w:hAnsi="仿宋" w:hint="eastAsia"/>
          <w:sz w:val="24"/>
          <w:szCs w:val="24"/>
        </w:rPr>
        <w:t>维护期内</w:t>
      </w:r>
      <w:r w:rsidRPr="00492CDB">
        <w:rPr>
          <w:rFonts w:ascii="仿宋" w:eastAsia="仿宋" w:hAnsi="仿宋"/>
          <w:sz w:val="24"/>
          <w:szCs w:val="24"/>
        </w:rPr>
        <w:t>7</w:t>
      </w:r>
      <w:r w:rsidRPr="00492CDB">
        <w:rPr>
          <w:rFonts w:ascii="仿宋" w:eastAsia="仿宋" w:hAnsi="仿宋" w:hint="eastAsia"/>
          <w:sz w:val="24"/>
          <w:szCs w:val="24"/>
        </w:rPr>
        <w:t>×</w:t>
      </w:r>
      <w:r w:rsidRPr="00492CDB">
        <w:rPr>
          <w:rFonts w:ascii="仿宋" w:eastAsia="仿宋" w:hAnsi="仿宋"/>
          <w:sz w:val="24"/>
          <w:szCs w:val="24"/>
        </w:rPr>
        <w:t>24</w:t>
      </w:r>
      <w:r w:rsidRPr="00492CDB">
        <w:rPr>
          <w:rFonts w:ascii="仿宋" w:eastAsia="仿宋" w:hAnsi="仿宋" w:hint="eastAsia"/>
          <w:sz w:val="24"/>
          <w:szCs w:val="24"/>
        </w:rPr>
        <w:t>小时故障响应、远程诊断、电话答疑，及时响应处理用户要求，保证系统的正常运行。要求接到报修后30分钟内有实质性响应，工程师</w:t>
      </w:r>
      <w:r w:rsidRPr="007B1703">
        <w:rPr>
          <w:rFonts w:ascii="仿宋" w:eastAsia="仿宋" w:hAnsi="仿宋" w:hint="eastAsia"/>
          <w:color w:val="FF0000"/>
          <w:sz w:val="24"/>
          <w:szCs w:val="24"/>
        </w:rPr>
        <w:t>4</w:t>
      </w:r>
      <w:r w:rsidRPr="00492CDB">
        <w:rPr>
          <w:rFonts w:ascii="仿宋" w:eastAsia="仿宋" w:hAnsi="仿宋" w:hint="eastAsia"/>
          <w:sz w:val="24"/>
          <w:szCs w:val="24"/>
        </w:rPr>
        <w:t>小时内完成故障排除。如需甲方因系统故障紧急需要抢修的，请求专家现场支持服务的，甲方向乙方提出请求后，乙方应安排专家与甲方协商，并在甲方约定的时间内到达甲方现场进行支持服务。</w:t>
      </w:r>
    </w:p>
    <w:p w:rsidR="00205282" w:rsidRDefault="00205282" w:rsidP="00205282">
      <w:pPr>
        <w:widowControl w:val="0"/>
        <w:numPr>
          <w:ilvl w:val="0"/>
          <w:numId w:val="1"/>
        </w:numPr>
        <w:adjustRightInd/>
        <w:snapToGrid/>
        <w:spacing w:before="120" w:after="0" w:line="360" w:lineRule="auto"/>
        <w:ind w:firstLine="420"/>
        <w:jc w:val="both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乙方每季度为甲方软件系统做一次定期</w:t>
      </w:r>
      <w:r w:rsidRPr="00CA29C7">
        <w:rPr>
          <w:rFonts w:ascii="仿宋" w:eastAsia="仿宋" w:hAnsi="仿宋" w:hint="eastAsia"/>
          <w:sz w:val="24"/>
          <w:szCs w:val="24"/>
        </w:rPr>
        <w:t>检查（4次/每年）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/>
          <w:sz w:val="24"/>
          <w:szCs w:val="24"/>
        </w:rPr>
        <w:t>检查</w:t>
      </w:r>
      <w:r>
        <w:rPr>
          <w:rFonts w:ascii="仿宋" w:eastAsia="仿宋" w:hAnsi="仿宋" w:hint="eastAsia"/>
          <w:sz w:val="24"/>
          <w:szCs w:val="24"/>
        </w:rPr>
        <w:t>影响乙方软件正常使用存在的隐患，</w:t>
      </w:r>
      <w:r>
        <w:rPr>
          <w:rFonts w:ascii="仿宋" w:eastAsia="仿宋" w:hAnsi="仿宋"/>
          <w:sz w:val="24"/>
          <w:szCs w:val="24"/>
        </w:rPr>
        <w:t>提前</w:t>
      </w:r>
      <w:r>
        <w:rPr>
          <w:rFonts w:ascii="仿宋" w:eastAsia="仿宋" w:hAnsi="仿宋" w:hint="eastAsia"/>
          <w:sz w:val="24"/>
          <w:szCs w:val="24"/>
        </w:rPr>
        <w:t>预防避免出现问题影响正常使用，</w:t>
      </w:r>
      <w:r w:rsidRPr="00766CA9">
        <w:rPr>
          <w:rFonts w:ascii="仿宋" w:eastAsia="仿宋" w:hAnsi="仿宋" w:hint="eastAsia"/>
          <w:sz w:val="24"/>
          <w:szCs w:val="24"/>
        </w:rPr>
        <w:t>并提供巡检报告给甲方。</w:t>
      </w:r>
    </w:p>
    <w:p w:rsidR="00205282" w:rsidRPr="00CA29C7" w:rsidRDefault="00205282" w:rsidP="00205282">
      <w:pPr>
        <w:widowControl w:val="0"/>
        <w:numPr>
          <w:ilvl w:val="0"/>
          <w:numId w:val="1"/>
        </w:numPr>
        <w:adjustRightInd/>
        <w:snapToGrid/>
        <w:spacing w:before="120" w:after="0" w:line="360" w:lineRule="auto"/>
        <w:ind w:firstLine="420"/>
        <w:jc w:val="both"/>
        <w:rPr>
          <w:rFonts w:ascii="仿宋" w:eastAsia="仿宋" w:hAnsi="仿宋"/>
          <w:sz w:val="24"/>
          <w:szCs w:val="24"/>
        </w:rPr>
      </w:pPr>
    </w:p>
    <w:p w:rsidR="00205282" w:rsidRPr="00247DB3" w:rsidRDefault="00205282" w:rsidP="00205282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Arial" w:hint="eastAsia"/>
          <w:b/>
          <w:sz w:val="24"/>
          <w:szCs w:val="24"/>
        </w:rPr>
        <w:t>四</w:t>
      </w:r>
      <w:r w:rsidRPr="00247DB3">
        <w:rPr>
          <w:rFonts w:ascii="仿宋" w:eastAsia="仿宋" w:hAnsi="仿宋" w:cs="Arial" w:hint="eastAsia"/>
          <w:b/>
          <w:sz w:val="24"/>
          <w:szCs w:val="24"/>
        </w:rPr>
        <w:t>、维护承诺</w:t>
      </w:r>
    </w:p>
    <w:p w:rsidR="00205282" w:rsidRPr="00247DB3" w:rsidRDefault="00205282" w:rsidP="0020528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47DB3">
        <w:rPr>
          <w:rFonts w:ascii="仿宋" w:eastAsia="仿宋" w:hAnsi="仿宋" w:hint="eastAsia"/>
          <w:sz w:val="24"/>
          <w:szCs w:val="24"/>
        </w:rPr>
        <w:t>乙方接到甲方通过电话，信函，传真，电子邮件等方式提出关于软件的服务请求后，在当日内给予响应并提供服务。</w:t>
      </w:r>
    </w:p>
    <w:p w:rsidR="00205282" w:rsidRDefault="00205282" w:rsidP="0020528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47DB3">
        <w:rPr>
          <w:rFonts w:ascii="仿宋" w:eastAsia="仿宋" w:hAnsi="仿宋" w:hint="eastAsia"/>
          <w:sz w:val="24"/>
          <w:szCs w:val="24"/>
        </w:rPr>
        <w:t>乙方提供给甲方的服务，必须按照合同规定的服务内容进行。</w:t>
      </w:r>
    </w:p>
    <w:p w:rsidR="00205282" w:rsidRPr="002D202E" w:rsidRDefault="00205282" w:rsidP="0020528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D202E">
        <w:rPr>
          <w:rFonts w:ascii="仿宋" w:eastAsia="仿宋" w:hAnsi="仿宋" w:hint="eastAsia"/>
          <w:sz w:val="24"/>
          <w:szCs w:val="24"/>
        </w:rPr>
        <w:t>乙方提供给甲方的服务为统包式服务，不产生其他额外的服务费。</w:t>
      </w:r>
    </w:p>
    <w:p w:rsidR="00205282" w:rsidRPr="00247DB3" w:rsidRDefault="00205282" w:rsidP="00205282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lastRenderedPageBreak/>
        <w:t>五</w:t>
      </w:r>
      <w:r w:rsidRPr="00247DB3">
        <w:rPr>
          <w:rFonts w:ascii="仿宋" w:eastAsia="仿宋" w:hAnsi="仿宋" w:cs="Arial" w:hint="eastAsia"/>
          <w:b/>
          <w:sz w:val="24"/>
          <w:szCs w:val="24"/>
        </w:rPr>
        <w:t>、甲方</w:t>
      </w:r>
      <w:r>
        <w:rPr>
          <w:rFonts w:ascii="仿宋" w:eastAsia="仿宋" w:hAnsi="仿宋" w:cs="Arial" w:hint="eastAsia"/>
          <w:b/>
          <w:sz w:val="24"/>
          <w:szCs w:val="24"/>
        </w:rPr>
        <w:t>提供</w:t>
      </w:r>
      <w:r w:rsidRPr="00247DB3">
        <w:rPr>
          <w:rFonts w:ascii="仿宋" w:eastAsia="仿宋" w:hAnsi="仿宋" w:hint="eastAsia"/>
          <w:sz w:val="24"/>
          <w:szCs w:val="24"/>
        </w:rPr>
        <w:t xml:space="preserve"> </w:t>
      </w:r>
    </w:p>
    <w:p w:rsidR="00205282" w:rsidRPr="00247DB3" w:rsidRDefault="00205282" w:rsidP="0020528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47DB3">
        <w:rPr>
          <w:rFonts w:ascii="仿宋" w:eastAsia="仿宋" w:hAnsi="仿宋" w:hint="eastAsia"/>
          <w:sz w:val="24"/>
          <w:szCs w:val="24"/>
        </w:rPr>
        <w:t>甲方应确保有专人对软件的使用和管理负责。</w:t>
      </w:r>
    </w:p>
    <w:p w:rsidR="00205282" w:rsidRPr="00247DB3" w:rsidRDefault="00205282" w:rsidP="0020528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47DB3">
        <w:rPr>
          <w:rFonts w:ascii="仿宋" w:eastAsia="仿宋" w:hAnsi="仿宋" w:hint="eastAsia"/>
          <w:sz w:val="24"/>
          <w:szCs w:val="24"/>
        </w:rPr>
        <w:t>甲方应建立相关的制度，以确保软件运行环境（包括服务器、计算机，打印机及相关硬件设备）的安全，为软件正常运行提供保障。</w:t>
      </w:r>
    </w:p>
    <w:p w:rsidR="00205282" w:rsidRPr="00247DB3" w:rsidRDefault="00205282" w:rsidP="0020528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47DB3">
        <w:rPr>
          <w:rFonts w:ascii="仿宋" w:eastAsia="仿宋" w:hAnsi="仿宋" w:hint="eastAsia"/>
          <w:sz w:val="24"/>
          <w:szCs w:val="24"/>
        </w:rPr>
        <w:t>甲方定期做好系统备份，并对备份数据进行妥善保管。</w:t>
      </w:r>
    </w:p>
    <w:p w:rsidR="00205282" w:rsidRPr="00247DB3" w:rsidRDefault="00205282" w:rsidP="0020528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47DB3">
        <w:rPr>
          <w:rFonts w:ascii="仿宋" w:eastAsia="仿宋" w:hAnsi="仿宋" w:hint="eastAsia"/>
          <w:sz w:val="24"/>
          <w:szCs w:val="24"/>
        </w:rPr>
        <w:t>甲方在应用过程中发现软件出现异常，应及时与乙方取得联系，并记录当前故障现象，便于乙方作出诊断。</w:t>
      </w:r>
    </w:p>
    <w:p w:rsidR="00205282" w:rsidRDefault="00205282" w:rsidP="0020528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47DB3">
        <w:rPr>
          <w:rFonts w:ascii="仿宋" w:eastAsia="仿宋" w:hAnsi="仿宋" w:hint="eastAsia"/>
          <w:sz w:val="24"/>
          <w:szCs w:val="24"/>
        </w:rPr>
        <w:t>甲方在乙方服务人员服务完成后，配合检查软件系统运行是否正常。</w:t>
      </w:r>
    </w:p>
    <w:p w:rsidR="00205282" w:rsidRPr="00B61B3F" w:rsidRDefault="00205282" w:rsidP="0020528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61B3F">
        <w:rPr>
          <w:rFonts w:eastAsia="仿宋" w:cs="Calibri"/>
          <w:sz w:val="24"/>
          <w:szCs w:val="24"/>
        </w:rPr>
        <w:t> </w:t>
      </w:r>
      <w:r w:rsidRPr="00B61B3F">
        <w:rPr>
          <w:rFonts w:ascii="仿宋" w:eastAsia="仿宋" w:hAnsi="仿宋" w:hint="eastAsia"/>
          <w:sz w:val="24"/>
          <w:szCs w:val="24"/>
        </w:rPr>
        <w:t xml:space="preserve">甲方在应用过程中发现软件出现异常，应及时与乙方取得联系， 并记录当前故障现象，便于乙方作出诊断； </w:t>
      </w:r>
    </w:p>
    <w:p w:rsidR="00205282" w:rsidRPr="00B61B3F" w:rsidRDefault="00205282" w:rsidP="0020528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61B3F">
        <w:rPr>
          <w:rFonts w:ascii="仿宋" w:eastAsia="仿宋" w:hAnsi="仿宋" w:hint="eastAsia"/>
          <w:sz w:val="24"/>
          <w:szCs w:val="24"/>
        </w:rPr>
        <w:t xml:space="preserve">甲方严格在软件许可下使用本软件，不可对产品进行解密或将产品交给他人解密； </w:t>
      </w:r>
    </w:p>
    <w:p w:rsidR="00205282" w:rsidRPr="00B61B3F" w:rsidRDefault="00205282" w:rsidP="0020528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61B3F">
        <w:rPr>
          <w:rFonts w:ascii="仿宋" w:eastAsia="仿宋" w:hAnsi="仿宋" w:hint="eastAsia"/>
          <w:sz w:val="24"/>
          <w:szCs w:val="24"/>
        </w:rPr>
        <w:t xml:space="preserve">甲方应对乙方的售后工作给予协助和配合，并提供相关资料； </w:t>
      </w:r>
    </w:p>
    <w:p w:rsidR="00205282" w:rsidRPr="00667808" w:rsidRDefault="00205282" w:rsidP="0020528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61B3F">
        <w:rPr>
          <w:rFonts w:ascii="仿宋" w:eastAsia="仿宋" w:hAnsi="仿宋" w:hint="eastAsia"/>
          <w:sz w:val="24"/>
          <w:szCs w:val="24"/>
        </w:rPr>
        <w:t>甲方应确保其提供给乙方的所有信息的真实性。</w:t>
      </w:r>
      <w:r w:rsidRPr="00B61B3F">
        <w:rPr>
          <w:rFonts w:eastAsia="仿宋" w:cs="Calibri"/>
          <w:sz w:val="24"/>
          <w:szCs w:val="24"/>
        </w:rPr>
        <w:t> </w:t>
      </w:r>
    </w:p>
    <w:p w:rsidR="00205282" w:rsidRPr="00247DB3" w:rsidRDefault="00205282" w:rsidP="00205282">
      <w:pPr>
        <w:spacing w:line="360" w:lineRule="auto"/>
        <w:ind w:firstLineChars="200" w:firstLine="482"/>
        <w:rPr>
          <w:rFonts w:ascii="仿宋" w:eastAsia="仿宋" w:hAnsi="仿宋" w:cs="Arial"/>
          <w:b/>
          <w:sz w:val="24"/>
          <w:szCs w:val="24"/>
        </w:rPr>
      </w:pPr>
      <w:r>
        <w:rPr>
          <w:rFonts w:ascii="仿宋" w:eastAsia="仿宋" w:hAnsi="仿宋" w:cs="Arial" w:hint="eastAsia"/>
          <w:b/>
          <w:sz w:val="24"/>
          <w:szCs w:val="24"/>
        </w:rPr>
        <w:t>五</w:t>
      </w:r>
      <w:r w:rsidRPr="00247DB3">
        <w:rPr>
          <w:rFonts w:ascii="仿宋" w:eastAsia="仿宋" w:hAnsi="仿宋" w:cs="Arial" w:hint="eastAsia"/>
          <w:b/>
          <w:sz w:val="24"/>
          <w:szCs w:val="24"/>
        </w:rPr>
        <w:t>、收费办法和合同期限</w:t>
      </w:r>
    </w:p>
    <w:p w:rsidR="00205282" w:rsidRPr="00247DB3" w:rsidRDefault="00205282" w:rsidP="0020528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085BA2">
        <w:rPr>
          <w:rFonts w:ascii="仿宋" w:eastAsia="仿宋" w:hAnsi="仿宋" w:hint="eastAsia"/>
          <w:sz w:val="24"/>
          <w:szCs w:val="24"/>
        </w:rPr>
        <w:t>合</w:t>
      </w:r>
      <w:r w:rsidRPr="00247DB3">
        <w:rPr>
          <w:rFonts w:ascii="仿宋" w:eastAsia="仿宋" w:hAnsi="仿宋" w:hint="eastAsia"/>
          <w:sz w:val="24"/>
          <w:szCs w:val="24"/>
        </w:rPr>
        <w:t>同期满后，双方协商，甲方可要求乙方继续提供软件运行维护服务，但双方需重新签署新的服务合同。</w:t>
      </w:r>
    </w:p>
    <w:p w:rsidR="00205282" w:rsidRPr="00085BA2" w:rsidRDefault="00205282" w:rsidP="0020528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085BA2">
        <w:rPr>
          <w:rFonts w:ascii="仿宋" w:eastAsia="仿宋" w:hAnsi="仿宋" w:hint="eastAsia"/>
          <w:sz w:val="24"/>
          <w:szCs w:val="24"/>
        </w:rPr>
        <w:t>付费方式：合同期满，乙方向甲方开具正式发票并提交维护总结，甲方向乙方支付系统年维护费。</w:t>
      </w:r>
    </w:p>
    <w:p w:rsidR="00205282" w:rsidRPr="00247DB3" w:rsidRDefault="00205282" w:rsidP="00205282">
      <w:pPr>
        <w:spacing w:line="360" w:lineRule="auto"/>
        <w:ind w:firstLineChars="200" w:firstLine="482"/>
        <w:rPr>
          <w:rFonts w:ascii="仿宋" w:eastAsia="仿宋" w:hAnsi="仿宋" w:cs="Arial"/>
          <w:b/>
          <w:sz w:val="24"/>
          <w:szCs w:val="24"/>
        </w:rPr>
      </w:pPr>
      <w:r>
        <w:rPr>
          <w:rFonts w:ascii="仿宋" w:eastAsia="仿宋" w:hAnsi="仿宋" w:cs="Arial" w:hint="eastAsia"/>
          <w:b/>
          <w:sz w:val="24"/>
          <w:szCs w:val="24"/>
        </w:rPr>
        <w:t>六</w:t>
      </w:r>
      <w:r w:rsidRPr="00247DB3">
        <w:rPr>
          <w:rFonts w:ascii="仿宋" w:eastAsia="仿宋" w:hAnsi="仿宋" w:cs="Arial" w:hint="eastAsia"/>
          <w:b/>
          <w:sz w:val="24"/>
          <w:szCs w:val="24"/>
        </w:rPr>
        <w:t>、其他</w:t>
      </w:r>
      <w:r>
        <w:rPr>
          <w:rFonts w:ascii="仿宋" w:eastAsia="仿宋" w:hAnsi="仿宋" w:cs="Arial" w:hint="eastAsia"/>
          <w:b/>
          <w:sz w:val="24"/>
          <w:szCs w:val="24"/>
        </w:rPr>
        <w:t>说明</w:t>
      </w:r>
    </w:p>
    <w:p w:rsidR="00205282" w:rsidRPr="00CF6571" w:rsidRDefault="00205282" w:rsidP="0020528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lvl w:ilvl="0">
      <w:start w:val="2"/>
      <w:numFmt w:val="decimal"/>
      <w:suff w:val="nothing"/>
      <w:lvlText w:val="%1、"/>
      <w:lvlJc w:val="left"/>
    </w:lvl>
  </w:abstractNum>
  <w:abstractNum w:abstractNumId="1">
    <w:nsid w:val="49BA2698"/>
    <w:multiLevelType w:val="hybridMultilevel"/>
    <w:tmpl w:val="4EB28330"/>
    <w:lvl w:ilvl="0" w:tplc="842E5EA4">
      <w:start w:val="1"/>
      <w:numFmt w:val="decimal"/>
      <w:lvlText w:val="%1、"/>
      <w:lvlJc w:val="left"/>
      <w:pPr>
        <w:ind w:left="1200" w:hanging="7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05282"/>
    <w:rsid w:val="002B6A98"/>
    <w:rsid w:val="00323B43"/>
    <w:rsid w:val="003D37D8"/>
    <w:rsid w:val="00426133"/>
    <w:rsid w:val="004358AB"/>
    <w:rsid w:val="005E71DD"/>
    <w:rsid w:val="00811486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正文缩进2格 Char"/>
    <w:link w:val="2"/>
    <w:rsid w:val="00205282"/>
    <w:rPr>
      <w:rFonts w:ascii="仿宋_GB2312" w:eastAsia="仿宋_GB2312" w:hAnsi="宋体"/>
      <w:kern w:val="2"/>
      <w:sz w:val="31"/>
      <w:szCs w:val="28"/>
    </w:rPr>
  </w:style>
  <w:style w:type="paragraph" w:customStyle="1" w:styleId="2">
    <w:name w:val="正文缩进2格"/>
    <w:basedOn w:val="a"/>
    <w:link w:val="2Char"/>
    <w:rsid w:val="00205282"/>
    <w:pPr>
      <w:widowControl w:val="0"/>
      <w:adjustRightInd/>
      <w:snapToGrid/>
      <w:spacing w:after="0" w:line="600" w:lineRule="exact"/>
      <w:ind w:firstLineChars="206" w:firstLine="639"/>
      <w:jc w:val="both"/>
    </w:pPr>
    <w:rPr>
      <w:rFonts w:ascii="仿宋_GB2312" w:eastAsia="仿宋_GB2312" w:hAnsi="宋体"/>
      <w:kern w:val="2"/>
      <w:sz w:val="31"/>
      <w:szCs w:val="28"/>
    </w:rPr>
  </w:style>
  <w:style w:type="paragraph" w:styleId="a3">
    <w:name w:val="List Paragraph"/>
    <w:basedOn w:val="a"/>
    <w:uiPriority w:val="34"/>
    <w:qFormat/>
    <w:rsid w:val="0020528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iaolin@ime-conra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2018-03-21T08:34:00Z</dcterms:modified>
</cp:coreProperties>
</file>